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4141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様式第９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８</w:t>
      </w:r>
      <w:r w:rsidRPr="00187296">
        <w:rPr>
          <w:rFonts w:ascii="HG丸ｺﾞｼｯｸM-PRO" w:eastAsia="HG丸ｺﾞｼｯｸM-PRO" w:hAnsi="HG丸ｺﾞｼｯｸM-PRO" w:hint="eastAsia"/>
        </w:rPr>
        <w:t>条</w:t>
      </w:r>
      <w:r>
        <w:rPr>
          <w:rFonts w:ascii="HG丸ｺﾞｼｯｸM-PRO" w:eastAsia="HG丸ｺﾞｼｯｸM-PRO" w:hAnsi="HG丸ｺﾞｼｯｸM-PRO" w:hint="eastAsia"/>
        </w:rPr>
        <w:t>第１項</w:t>
      </w:r>
      <w:r w:rsidRPr="00187296">
        <w:rPr>
          <w:rFonts w:ascii="HG丸ｺﾞｼｯｸM-PRO" w:eastAsia="HG丸ｺﾞｼｯｸM-PRO" w:hAnsi="HG丸ｺﾞｼｯｸM-PRO" w:hint="eastAsia"/>
        </w:rPr>
        <w:t>関係）</w:t>
      </w:r>
    </w:p>
    <w:p w14:paraId="2BA820E6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6C02D990" w14:textId="77777777" w:rsidR="00460F64" w:rsidRPr="00187296" w:rsidRDefault="00460F64" w:rsidP="00460F64">
      <w:pPr>
        <w:jc w:val="center"/>
        <w:rPr>
          <w:rFonts w:ascii="HG丸ｺﾞｼｯｸM-PRO" w:eastAsia="HG丸ｺﾞｼｯｸM-PRO" w:hAnsi="HG丸ｺﾞｼｯｸM-PRO"/>
          <w:b/>
          <w:w w:val="1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事業補助金概算額交付申請書</w:t>
      </w:r>
    </w:p>
    <w:p w14:paraId="44616A7D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683F1CF1" w14:textId="77777777" w:rsidR="00460F64" w:rsidRPr="00187296" w:rsidRDefault="00460F64" w:rsidP="00460F64">
      <w:pPr>
        <w:jc w:val="right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年　　月　　日</w:t>
      </w:r>
    </w:p>
    <w:p w14:paraId="58463A18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192F7DD1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4DFA7F43" w14:textId="77777777" w:rsidR="00460F64" w:rsidRDefault="00460F64" w:rsidP="00460F6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</w:t>
      </w:r>
    </w:p>
    <w:p w14:paraId="1DF0F9FE" w14:textId="77777777" w:rsidR="00460F64" w:rsidRDefault="00460F64" w:rsidP="00460F6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恵庭市市民活動センター運営協議会</w:t>
      </w:r>
    </w:p>
    <w:p w14:paraId="40B35825" w14:textId="77777777" w:rsidR="00460F64" w:rsidRPr="00187296" w:rsidRDefault="00460F64" w:rsidP="00460F6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様　</w:t>
      </w:r>
    </w:p>
    <w:p w14:paraId="3B49593C" w14:textId="7DB2B058" w:rsidR="00460F64" w:rsidRPr="00187296" w:rsidRDefault="0042154B" w:rsidP="0042154B">
      <w:pPr>
        <w:ind w:firstLineChars="2400" w:firstLine="50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団体名</w:t>
      </w:r>
    </w:p>
    <w:p w14:paraId="07F12BD1" w14:textId="77777777" w:rsidR="00460F64" w:rsidRPr="00187296" w:rsidRDefault="00460F64" w:rsidP="00460F64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　　　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住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所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 恵庭市</w:t>
      </w:r>
    </w:p>
    <w:p w14:paraId="4A2A9C4F" w14:textId="77777777" w:rsidR="00460F64" w:rsidRDefault="00460F64" w:rsidP="00460F64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　　申請者　　氏　名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印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</w:t>
      </w:r>
    </w:p>
    <w:p w14:paraId="5FBB630E" w14:textId="77777777" w:rsidR="00460F64" w:rsidRPr="00187296" w:rsidRDefault="00460F64" w:rsidP="00460F64">
      <w:pPr>
        <w:spacing w:line="320" w:lineRule="exact"/>
        <w:ind w:firstLineChars="2400" w:firstLine="5040"/>
        <w:rPr>
          <w:rFonts w:ascii="HG丸ｺﾞｼｯｸM-PRO" w:eastAsia="HG丸ｺﾞｼｯｸM-PRO" w:hAnsi="HG丸ｺﾞｼｯｸM-PRO"/>
          <w:kern w:val="0"/>
          <w:szCs w:val="22"/>
        </w:rPr>
      </w:pP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電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話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</w:p>
    <w:p w14:paraId="32D4008E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0A2613B7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  <w:kern w:val="0"/>
        </w:rPr>
      </w:pPr>
    </w:p>
    <w:p w14:paraId="71CF1BEF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  <w:kern w:val="0"/>
        </w:rPr>
      </w:pPr>
      <w:r w:rsidRPr="00187296">
        <w:rPr>
          <w:rFonts w:ascii="HG丸ｺﾞｼｯｸM-PRO" w:eastAsia="HG丸ｺﾞｼｯｸM-PRO" w:hAnsi="HG丸ｺﾞｼｯｸM-PRO" w:hint="eastAsia"/>
          <w:kern w:val="0"/>
        </w:rPr>
        <w:t xml:space="preserve">　　　　　　年　　月　　日</w:t>
      </w:r>
      <w:r>
        <w:rPr>
          <w:rFonts w:ascii="HG丸ｺﾞｼｯｸM-PRO" w:eastAsia="HG丸ｺﾞｼｯｸM-PRO" w:hAnsi="HG丸ｺﾞｼｯｸM-PRO" w:hint="eastAsia"/>
          <w:kern w:val="0"/>
        </w:rPr>
        <w:t>付特恵活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第　　号で交付決定のあった恵庭市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事業補助金について、概算額の交付を受けたいので、恵庭市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事業補助金交付要綱</w:t>
      </w:r>
      <w:r>
        <w:rPr>
          <w:rFonts w:ascii="HG丸ｺﾞｼｯｸM-PRO" w:eastAsia="HG丸ｺﾞｼｯｸM-PRO" w:hAnsi="HG丸ｺﾞｼｯｸM-PRO" w:hint="eastAsia"/>
          <w:kern w:val="0"/>
        </w:rPr>
        <w:t>に基づき交付された補助金の交付に関する事務手続き要領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第</w:t>
      </w:r>
      <w:r>
        <w:rPr>
          <w:rFonts w:ascii="HG丸ｺﾞｼｯｸM-PRO" w:eastAsia="HG丸ｺﾞｼｯｸM-PRO" w:hAnsi="HG丸ｺﾞｼｯｸM-PRO" w:hint="eastAsia"/>
          <w:kern w:val="0"/>
        </w:rPr>
        <w:t>８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条第1項の規定により下記のとおり申請します。</w:t>
      </w:r>
    </w:p>
    <w:p w14:paraId="316F9277" w14:textId="77777777" w:rsidR="00460F64" w:rsidRPr="004362F1" w:rsidRDefault="00460F64" w:rsidP="00460F64">
      <w:pPr>
        <w:rPr>
          <w:rFonts w:ascii="HG丸ｺﾞｼｯｸM-PRO" w:eastAsia="HG丸ｺﾞｼｯｸM-PRO" w:hAnsi="HG丸ｺﾞｼｯｸM-PRO"/>
          <w:kern w:val="0"/>
        </w:rPr>
      </w:pPr>
    </w:p>
    <w:p w14:paraId="2052B5C6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　　記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20143EE7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43BDF2D1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１　</w:t>
      </w:r>
      <w:r>
        <w:rPr>
          <w:rFonts w:ascii="HG丸ｺﾞｼｯｸM-PRO" w:eastAsia="HG丸ｺﾞｼｯｸM-PRO" w:hAnsi="HG丸ｺﾞｼｯｸM-PRO" w:cs="Courier New" w:hint="eastAsia"/>
          <w:szCs w:val="22"/>
        </w:rPr>
        <w:t>協働事業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の名称</w:t>
      </w:r>
      <w:r>
        <w:rPr>
          <w:rFonts w:ascii="HG丸ｺﾞｼｯｸM-PRO" w:eastAsia="HG丸ｺﾞｼｯｸM-PRO" w:hAnsi="HG丸ｺﾞｼｯｸM-PRO" w:cs="Courier New" w:hint="eastAsia"/>
          <w:szCs w:val="22"/>
        </w:rPr>
        <w:t xml:space="preserve">　：　</w:t>
      </w:r>
    </w:p>
    <w:p w14:paraId="69192007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03EEA029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２　補助金交付決定額　                              円</w:t>
      </w:r>
    </w:p>
    <w:p w14:paraId="748302C8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610EB435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３　既概算交付額　　　　　　　　　　　　　　　　　　円</w:t>
      </w:r>
    </w:p>
    <w:p w14:paraId="0C243158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6385B982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４　今回概算交付申請額　　　　　　　　　　　　　　　円</w:t>
      </w:r>
    </w:p>
    <w:p w14:paraId="1C2AA771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14:paraId="2B664D27" w14:textId="77777777" w:rsidR="00460F64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５　申請の理由</w:t>
      </w:r>
    </w:p>
    <w:p w14:paraId="0EAAA65D" w14:textId="77777777"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14:paraId="43BD056B" w14:textId="77777777"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14:paraId="4585A639" w14:textId="77777777"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14:paraId="3346B612" w14:textId="77777777"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14:paraId="3AC39074" w14:textId="77777777"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14:paraId="7B8989A7" w14:textId="77777777"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sectPr w:rsidR="00460F64" w:rsidRPr="00187296" w:rsidSect="00460F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64"/>
    <w:rsid w:val="0042154B"/>
    <w:rsid w:val="00460F64"/>
    <w:rsid w:val="00B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9F169"/>
  <w15:chartTrackingRefBased/>
  <w15:docId w15:val="{37E9037B-A35B-4D65-89BA-95BA625C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Eniwa</dc:creator>
  <cp:keywords/>
  <dc:description/>
  <cp:lastModifiedBy>Eniwa</cp:lastModifiedBy>
  <cp:revision>2</cp:revision>
  <dcterms:created xsi:type="dcterms:W3CDTF">2020-01-16T06:50:00Z</dcterms:created>
  <dcterms:modified xsi:type="dcterms:W3CDTF">2020-06-12T01:25:00Z</dcterms:modified>
</cp:coreProperties>
</file>